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9ED4" w14:textId="626047D9" w:rsidR="00662235" w:rsidRPr="00662235" w:rsidRDefault="00662235" w:rsidP="00662235">
      <w:pPr>
        <w:tabs>
          <w:tab w:val="num" w:pos="720"/>
        </w:tabs>
        <w:ind w:left="720" w:hanging="360"/>
        <w:jc w:val="center"/>
        <w:rPr>
          <w:b/>
          <w:sz w:val="36"/>
          <w:szCs w:val="36"/>
          <w:u w:val="single"/>
        </w:rPr>
      </w:pPr>
      <w:r w:rsidRPr="00662235">
        <w:rPr>
          <w:b/>
          <w:sz w:val="36"/>
          <w:szCs w:val="36"/>
          <w:u w:val="single"/>
        </w:rPr>
        <w:t>Civics Unit 2: Bell Ringer #2</w:t>
      </w:r>
    </w:p>
    <w:p w14:paraId="22B13BF5" w14:textId="0721DF9B" w:rsidR="00662235" w:rsidRPr="00662235" w:rsidRDefault="00662235" w:rsidP="00662235">
      <w:pPr>
        <w:tabs>
          <w:tab w:val="num" w:pos="720"/>
        </w:tabs>
        <w:ind w:left="720" w:hanging="360"/>
        <w:jc w:val="center"/>
        <w:rPr>
          <w:b/>
          <w:sz w:val="36"/>
          <w:szCs w:val="36"/>
          <w:u w:val="single"/>
        </w:rPr>
      </w:pPr>
      <w:r w:rsidRPr="00662235">
        <w:rPr>
          <w:b/>
          <w:sz w:val="36"/>
          <w:szCs w:val="36"/>
          <w:u w:val="single"/>
        </w:rPr>
        <w:t>2/5/19</w:t>
      </w:r>
    </w:p>
    <w:p w14:paraId="007EBADC" w14:textId="77777777" w:rsidR="00662235" w:rsidRPr="00662235" w:rsidRDefault="00662235" w:rsidP="00662235">
      <w:pPr>
        <w:numPr>
          <w:ilvl w:val="0"/>
          <w:numId w:val="1"/>
        </w:numPr>
        <w:rPr>
          <w:sz w:val="36"/>
          <w:szCs w:val="36"/>
        </w:rPr>
      </w:pPr>
      <w:r w:rsidRPr="00662235">
        <w:rPr>
          <w:sz w:val="36"/>
          <w:szCs w:val="36"/>
        </w:rPr>
        <w:t>What are three of the six principles outlined in the Preamble of the US Constitution?</w:t>
      </w:r>
    </w:p>
    <w:p w14:paraId="18D33B74" w14:textId="77777777" w:rsidR="00662235" w:rsidRPr="00662235" w:rsidRDefault="00662235" w:rsidP="00662235">
      <w:pPr>
        <w:numPr>
          <w:ilvl w:val="0"/>
          <w:numId w:val="1"/>
        </w:numPr>
        <w:rPr>
          <w:sz w:val="36"/>
          <w:szCs w:val="36"/>
        </w:rPr>
      </w:pPr>
      <w:r w:rsidRPr="00662235">
        <w:rPr>
          <w:sz w:val="36"/>
          <w:szCs w:val="36"/>
        </w:rPr>
        <w:t>What does the term “popular sovereignty” mean and how does it relate to the US Constitution?</w:t>
      </w:r>
    </w:p>
    <w:p w14:paraId="7A9C8716" w14:textId="77777777" w:rsidR="00662235" w:rsidRPr="00662235" w:rsidRDefault="00662235" w:rsidP="00662235">
      <w:pPr>
        <w:numPr>
          <w:ilvl w:val="0"/>
          <w:numId w:val="1"/>
        </w:numPr>
        <w:rPr>
          <w:sz w:val="36"/>
          <w:szCs w:val="36"/>
        </w:rPr>
      </w:pPr>
      <w:r w:rsidRPr="00662235">
        <w:rPr>
          <w:sz w:val="36"/>
          <w:szCs w:val="36"/>
        </w:rPr>
        <w:t>Practice mini debate: Do you think we should keep daylight savings? Why or why not?</w:t>
      </w:r>
    </w:p>
    <w:p w14:paraId="132E8E10" w14:textId="77777777" w:rsidR="00C865FC" w:rsidRDefault="00662235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CA6"/>
    <w:multiLevelType w:val="hybridMultilevel"/>
    <w:tmpl w:val="1D7EE812"/>
    <w:lvl w:ilvl="0" w:tplc="9A38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8B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E6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0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CB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8F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4F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8C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35"/>
    <w:rsid w:val="00027A17"/>
    <w:rsid w:val="002F47FA"/>
    <w:rsid w:val="00662235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661A3"/>
  <w15:chartTrackingRefBased/>
  <w15:docId w15:val="{08B85008-0120-3042-A99F-C41E2EF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2019-02-05T02:57:00Z</dcterms:created>
  <dcterms:modified xsi:type="dcterms:W3CDTF">2019-02-05T02:58:00Z</dcterms:modified>
</cp:coreProperties>
</file>